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4D6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F41D7" w:rsidRPr="001F41D7" w:rsidRDefault="001155EF" w:rsidP="001F41D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</w:t>
      </w:r>
      <w:proofErr w:type="spellEnd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aljupan</w:t>
      </w:r>
      <w:proofErr w:type="spellEnd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kakudan</w:t>
      </w:r>
      <w:proofErr w:type="spellEnd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atua</w:t>
      </w:r>
      <w:proofErr w:type="spellEnd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tavevean</w:t>
      </w:r>
      <w:proofErr w:type="spellEnd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paiwan</w:t>
      </w:r>
      <w:proofErr w:type="spellEnd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-- </w:t>
      </w:r>
      <w:proofErr w:type="spellStart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pasa</w:t>
      </w:r>
      <w:proofErr w:type="spellEnd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kanadun</w:t>
      </w:r>
      <w:proofErr w:type="spellEnd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pana</w:t>
      </w:r>
      <w:proofErr w:type="spellEnd"/>
      <w:r w:rsidRPr="001155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155EF" w:rsidRPr="001155EF" w:rsidRDefault="001155EF" w:rsidP="001155E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dalum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--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pinatarevan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pinaka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dalum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nimitja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lualap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sacemel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patarevan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155EF" w:rsidRPr="001155EF" w:rsidRDefault="001155EF" w:rsidP="001155E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dalum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nuaya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pa’ulidan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pupacugan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‘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emaljup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kipulaing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ucalj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kadjunangan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maca’u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kilangeda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kadjunangan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ucalj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kakaiyan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155EF" w:rsidRPr="001155EF" w:rsidRDefault="001155EF" w:rsidP="001155E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dalum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proofErr w:type="gram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ca’uan,picul</w:t>
      </w:r>
      <w:proofErr w:type="gram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,saljemedj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rinureru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tjarangadan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nekanu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iljian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ramiljan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kemeljangan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pa’aljay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pasekuletj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pasangauv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cawcau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155EF" w:rsidRPr="001155EF" w:rsidRDefault="001155EF" w:rsidP="001155E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cemuljev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kikeljang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rakac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miljenger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kentalj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dalum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kinakemudan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mipuljuan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sapuljuan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dalum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tjalangadan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picul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pinaka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sizuan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155EF" w:rsidRPr="001155EF" w:rsidRDefault="001155EF" w:rsidP="001155E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kitulu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dalum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puljaui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kitulu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temezeng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kikaljava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siaya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kiratam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ucalj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pacugan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djemaladjalan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kituluan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dalum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tatuluan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patagilj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emaljup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155EF" w:rsidRPr="001155EF" w:rsidRDefault="001155EF" w:rsidP="001155E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kasicuayan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emaljup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savid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ta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inaljanaljan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vuvuanga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cavelj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kimaya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putjelu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palisian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emaljup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pinaka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mavesuang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kicapilj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u’aljai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inaljan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pudjalan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parakaljay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ljealje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emaljup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pinetj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putjelu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emaljup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pasuvililj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tjugutan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pitjaisangas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masalut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kiljumay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155EF" w:rsidRPr="001155EF" w:rsidRDefault="001155EF" w:rsidP="001155E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valisen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djemaljun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proofErr w:type="gram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siva,alu</w:t>
      </w:r>
      <w:proofErr w:type="spellEnd"/>
      <w:proofErr w:type="gram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patagilj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malang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pana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kitulu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emaljup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tapulu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tapulu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tjelu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kitulu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tiveljatan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tjausipuita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kicaciuran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emaljup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kikapalisi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pisangas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pulingauv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ayain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cu’elalj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aljic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dridri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acang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a </w:t>
      </w:r>
      <w:proofErr w:type="spellStart"/>
      <w:proofErr w:type="gram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patjavang,a</w:t>
      </w:r>
      <w:proofErr w:type="spellEnd"/>
      <w:proofErr w:type="gram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kialjing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malap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sacemel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ulja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marurerur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tilju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155EF" w:rsidRPr="001155EF" w:rsidRDefault="001155EF" w:rsidP="001155E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nuna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malap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vavui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proofErr w:type="gram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venan,avan</w:t>
      </w:r>
      <w:proofErr w:type="spellEnd"/>
      <w:proofErr w:type="gram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sinikuletj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emati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lja’ua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palu’ilj,maljia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inalap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matazua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kiricing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kacui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ma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inaljan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malap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sacemel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djemaljun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proofErr w:type="gram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inaljan,uri</w:t>
      </w:r>
      <w:proofErr w:type="spellEnd"/>
      <w:proofErr w:type="gram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cegeten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pulingauv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palisi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ki’eceng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vavak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nakuyakuya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1155EF" w:rsidRPr="001155EF" w:rsidRDefault="001155EF" w:rsidP="001155E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kiratam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kigetjem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kakituluin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patjaita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sikalakudan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sangasan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kakituluin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proofErr w:type="gram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pudringai,sana</w:t>
      </w:r>
      <w:proofErr w:type="spellEnd"/>
      <w:proofErr w:type="gram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kigalju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temavak,izua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pusi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kemeljangan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elju’elju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kakane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sacemel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pualang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kadjunangan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vacik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inaljan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…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kakituluan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emaljp</w:t>
      </w:r>
      <w:proofErr w:type="spellEnd"/>
      <w:r w:rsidRPr="001155E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F17B4" w:rsidRPr="001E52EB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4D6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1155E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155EF">
        <w:rPr>
          <w:rFonts w:ascii="Times New Roman" w:eastAsia="標楷體" w:hAnsi="Times New Roman"/>
          <w:color w:val="212529"/>
          <w:kern w:val="0"/>
          <w:sz w:val="40"/>
          <w:szCs w:val="32"/>
        </w:rPr>
        <w:t>排灣族狩獵文化與社會</w:t>
      </w:r>
      <w:proofErr w:type="gramStart"/>
      <w:r w:rsidRPr="001155EF">
        <w:rPr>
          <w:rFonts w:ascii="Times New Roman" w:eastAsia="標楷體" w:hAnsi="Times New Roman"/>
          <w:color w:val="212529"/>
          <w:kern w:val="0"/>
          <w:sz w:val="40"/>
          <w:szCs w:val="32"/>
        </w:rPr>
        <w:t>－以金崙</w:t>
      </w:r>
      <w:proofErr w:type="gramEnd"/>
      <w:r w:rsidRPr="001155EF">
        <w:rPr>
          <w:rFonts w:ascii="Times New Roman" w:eastAsia="標楷體" w:hAnsi="Times New Roman"/>
          <w:color w:val="212529"/>
          <w:kern w:val="0"/>
          <w:sz w:val="40"/>
          <w:szCs w:val="32"/>
        </w:rPr>
        <w:t>溪流域為例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155EF" w:rsidRPr="001155EF" w:rsidRDefault="001155EF" w:rsidP="001155EF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proofErr w:type="spellStart"/>
      <w:r w:rsidRPr="001155EF">
        <w:rPr>
          <w:rFonts w:ascii="Times New Roman" w:eastAsia="標楷體" w:hAnsi="Times New Roman" w:cs="Times New Roman"/>
          <w:sz w:val="32"/>
          <w:szCs w:val="32"/>
        </w:rPr>
        <w:t>dalum</w:t>
      </w:r>
      <w:proofErr w:type="spellEnd"/>
      <w:r w:rsidRPr="001155EF">
        <w:rPr>
          <w:rFonts w:ascii="Times New Roman" w:eastAsia="標楷體" w:hAnsi="Times New Roman" w:cs="Times New Roman"/>
          <w:sz w:val="32"/>
          <w:szCs w:val="32"/>
        </w:rPr>
        <w:t>－是獵人的意思。獵人本質不是狩獵，而是一個自然與土地的溝通者，能聽得懂土地和自然語言的人。</w:t>
      </w:r>
      <w:proofErr w:type="spellStart"/>
      <w:r w:rsidRPr="001155EF">
        <w:rPr>
          <w:rFonts w:ascii="Times New Roman" w:eastAsia="標楷體" w:hAnsi="Times New Roman" w:cs="Times New Roman"/>
          <w:sz w:val="32"/>
          <w:szCs w:val="32"/>
        </w:rPr>
        <w:t>dalum</w:t>
      </w:r>
      <w:proofErr w:type="spellEnd"/>
      <w:r w:rsidRPr="001155EF">
        <w:rPr>
          <w:rFonts w:ascii="Times New Roman" w:eastAsia="標楷體" w:hAnsi="Times New Roman" w:cs="Times New Roman"/>
          <w:sz w:val="32"/>
          <w:szCs w:val="32"/>
        </w:rPr>
        <w:t>是能力、武力、智慧、豐厚的象徵，沒有自私和利益，最知道崇敬、感恩與分享的人。追蹤、辨認、意志和冷靜、果斷是</w:t>
      </w:r>
      <w:proofErr w:type="spellStart"/>
      <w:r w:rsidRPr="001155EF">
        <w:rPr>
          <w:rFonts w:ascii="Times New Roman" w:eastAsia="標楷體" w:hAnsi="Times New Roman" w:cs="Times New Roman"/>
          <w:sz w:val="32"/>
          <w:szCs w:val="32"/>
        </w:rPr>
        <w:t>dalum</w:t>
      </w:r>
      <w:proofErr w:type="spellEnd"/>
      <w:r w:rsidRPr="001155EF">
        <w:rPr>
          <w:rFonts w:ascii="Times New Roman" w:eastAsia="標楷體" w:hAnsi="Times New Roman" w:cs="Times New Roman"/>
          <w:sz w:val="32"/>
          <w:szCs w:val="32"/>
        </w:rPr>
        <w:t>應有的本能，而孤獨和寂寞是</w:t>
      </w:r>
      <w:proofErr w:type="spellStart"/>
      <w:r w:rsidRPr="001155EF">
        <w:rPr>
          <w:rFonts w:ascii="Times New Roman" w:eastAsia="標楷體" w:hAnsi="Times New Roman" w:cs="Times New Roman"/>
          <w:sz w:val="32"/>
          <w:szCs w:val="32"/>
        </w:rPr>
        <w:t>dalum</w:t>
      </w:r>
      <w:proofErr w:type="spellEnd"/>
      <w:r w:rsidRPr="001155EF">
        <w:rPr>
          <w:rFonts w:ascii="Times New Roman" w:eastAsia="標楷體" w:hAnsi="Times New Roman" w:cs="Times New Roman"/>
          <w:sz w:val="32"/>
          <w:szCs w:val="32"/>
        </w:rPr>
        <w:t>精神和力量的最大來源，等待、追求知識、智慧是成為</w:t>
      </w:r>
      <w:proofErr w:type="spellStart"/>
      <w:r w:rsidRPr="001155EF">
        <w:rPr>
          <w:rFonts w:ascii="Times New Roman" w:eastAsia="標楷體" w:hAnsi="Times New Roman" w:cs="Times New Roman"/>
          <w:sz w:val="32"/>
          <w:szCs w:val="32"/>
        </w:rPr>
        <w:t>dalum</w:t>
      </w:r>
      <w:proofErr w:type="spellEnd"/>
      <w:r w:rsidRPr="001155EF">
        <w:rPr>
          <w:rFonts w:ascii="Times New Roman" w:eastAsia="標楷體" w:hAnsi="Times New Roman" w:cs="Times New Roman"/>
          <w:sz w:val="32"/>
          <w:szCs w:val="32"/>
        </w:rPr>
        <w:t>應修煉的課程。</w:t>
      </w:r>
    </w:p>
    <w:p w:rsidR="001155EF" w:rsidRPr="001155EF" w:rsidRDefault="001155EF" w:rsidP="001155EF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1155EF">
        <w:rPr>
          <w:rFonts w:ascii="Times New Roman" w:eastAsia="標楷體" w:hAnsi="Times New Roman" w:cs="Times New Roman"/>
          <w:sz w:val="32"/>
          <w:szCs w:val="32"/>
        </w:rPr>
        <w:t>全神貫注每</w:t>
      </w:r>
      <w:proofErr w:type="gramStart"/>
      <w:r w:rsidRPr="001155EF">
        <w:rPr>
          <w:rFonts w:ascii="Times New Roman" w:eastAsia="標楷體" w:hAnsi="Times New Roman" w:cs="Times New Roman"/>
          <w:sz w:val="32"/>
          <w:szCs w:val="32"/>
        </w:rPr>
        <w:t>個</w:t>
      </w:r>
      <w:proofErr w:type="gramEnd"/>
      <w:r w:rsidRPr="001155EF">
        <w:rPr>
          <w:rFonts w:ascii="Times New Roman" w:eastAsia="標楷體" w:hAnsi="Times New Roman" w:cs="Times New Roman"/>
          <w:sz w:val="32"/>
          <w:szCs w:val="32"/>
        </w:rPr>
        <w:t>動作，由施放陷阱開始培養，辨識獵徑、動物，食用植物、記取土地名字、傳統領域的界線。</w:t>
      </w:r>
    </w:p>
    <w:p w:rsidR="001155EF" w:rsidRPr="001155EF" w:rsidRDefault="001155EF" w:rsidP="001155EF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bookmarkEnd w:id="0"/>
    </w:p>
    <w:p w:rsidR="0020038D" w:rsidRPr="001155EF" w:rsidRDefault="0020038D" w:rsidP="001155EF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1155E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155EF"/>
    <w:rsid w:val="0013056E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9287C"/>
    <w:rsid w:val="003E527C"/>
    <w:rsid w:val="00424526"/>
    <w:rsid w:val="00435A7A"/>
    <w:rsid w:val="00487E22"/>
    <w:rsid w:val="004C5ECF"/>
    <w:rsid w:val="004E3505"/>
    <w:rsid w:val="005732D8"/>
    <w:rsid w:val="006218D0"/>
    <w:rsid w:val="00657A5D"/>
    <w:rsid w:val="00684ADD"/>
    <w:rsid w:val="0069556F"/>
    <w:rsid w:val="006E4D64"/>
    <w:rsid w:val="006F1E33"/>
    <w:rsid w:val="00720A47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F51CC"/>
    <w:rsid w:val="00B6369B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F5B37D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2B84A-BC9F-433B-AB25-73121927E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2025-05-22T01:56:00Z</dcterms:created>
  <dcterms:modified xsi:type="dcterms:W3CDTF">2025-05-22T02:02:00Z</dcterms:modified>
</cp:coreProperties>
</file>